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685" w:rsidRPr="00827685" w:rsidRDefault="00827685" w:rsidP="00827685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29920" cy="6127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" cy="6127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685" w:rsidRPr="008E426B" w:rsidRDefault="00827685" w:rsidP="008E426B">
      <w:pPr>
        <w:pStyle w:val="a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8E426B">
        <w:rPr>
          <w:rFonts w:ascii="Arial" w:hAnsi="Arial" w:cs="Arial"/>
          <w:b/>
          <w:kern w:val="2"/>
          <w:sz w:val="32"/>
          <w:szCs w:val="32"/>
        </w:rPr>
        <w:t>СЕЛЬСКИЙ СОВЕТ КУШНУРСКОГО СЕЛЬСОВЕТА</w:t>
      </w:r>
    </w:p>
    <w:p w:rsidR="00827685" w:rsidRPr="008E426B" w:rsidRDefault="00827685" w:rsidP="008E426B">
      <w:pPr>
        <w:pStyle w:val="a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8E426B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27685" w:rsidRPr="008E426B" w:rsidRDefault="00827685" w:rsidP="008E426B">
      <w:pPr>
        <w:pStyle w:val="a7"/>
        <w:jc w:val="center"/>
        <w:rPr>
          <w:rFonts w:ascii="Arial" w:hAnsi="Arial" w:cs="Arial"/>
          <w:b/>
          <w:sz w:val="32"/>
          <w:szCs w:val="32"/>
        </w:rPr>
      </w:pPr>
      <w:r w:rsidRPr="008E426B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827685" w:rsidRPr="008E426B" w:rsidRDefault="00827685" w:rsidP="008E426B">
      <w:pPr>
        <w:pStyle w:val="a7"/>
        <w:jc w:val="center"/>
        <w:rPr>
          <w:rFonts w:ascii="Arial" w:hAnsi="Arial" w:cs="Arial"/>
          <w:b/>
          <w:spacing w:val="60"/>
          <w:sz w:val="32"/>
          <w:szCs w:val="32"/>
        </w:rPr>
      </w:pPr>
      <w:r w:rsidRPr="008E426B">
        <w:rPr>
          <w:rFonts w:ascii="Arial" w:hAnsi="Arial" w:cs="Arial"/>
          <w:b/>
          <w:spacing w:val="60"/>
          <w:sz w:val="32"/>
          <w:szCs w:val="32"/>
        </w:rPr>
        <w:t>РЕШЕНИЕ</w:t>
      </w:r>
    </w:p>
    <w:p w:rsidR="002F7ECD" w:rsidRPr="00606C39" w:rsidRDefault="00606C39" w:rsidP="002F7ECD">
      <w:pPr>
        <w:rPr>
          <w:rFonts w:ascii="Arial" w:hAnsi="Arial" w:cs="Arial"/>
          <w:sz w:val="24"/>
          <w:szCs w:val="24"/>
          <w:lang w:eastAsia="ar-SA"/>
        </w:rPr>
      </w:pPr>
      <w:r w:rsidRPr="00606C39">
        <w:rPr>
          <w:rFonts w:ascii="Arial" w:hAnsi="Arial" w:cs="Arial"/>
          <w:sz w:val="24"/>
          <w:szCs w:val="24"/>
          <w:lang w:eastAsia="ar-SA"/>
        </w:rPr>
        <w:t>О</w:t>
      </w:r>
      <w:r w:rsidR="002F7ECD" w:rsidRPr="00606C39">
        <w:rPr>
          <w:rFonts w:ascii="Arial" w:hAnsi="Arial" w:cs="Arial"/>
          <w:sz w:val="24"/>
          <w:szCs w:val="24"/>
          <w:lang w:eastAsia="ar-SA"/>
        </w:rPr>
        <w:t>т</w:t>
      </w:r>
      <w:r w:rsidRPr="00606C39">
        <w:rPr>
          <w:rFonts w:ascii="Arial" w:hAnsi="Arial" w:cs="Arial"/>
          <w:sz w:val="24"/>
          <w:szCs w:val="24"/>
          <w:lang w:eastAsia="ar-SA"/>
        </w:rPr>
        <w:t xml:space="preserve"> 24.07.2017 года                                                                                      </w:t>
      </w:r>
      <w:r>
        <w:rPr>
          <w:rFonts w:ascii="Arial" w:hAnsi="Arial" w:cs="Arial"/>
          <w:sz w:val="24"/>
          <w:szCs w:val="24"/>
          <w:lang w:eastAsia="ar-SA"/>
        </w:rPr>
        <w:t xml:space="preserve">    </w:t>
      </w:r>
      <w:r w:rsidRPr="00606C39">
        <w:rPr>
          <w:rFonts w:ascii="Arial" w:hAnsi="Arial" w:cs="Arial"/>
          <w:sz w:val="24"/>
          <w:szCs w:val="24"/>
          <w:lang w:eastAsia="ar-SA"/>
        </w:rPr>
        <w:t>№ 16</w:t>
      </w:r>
    </w:p>
    <w:p w:rsidR="00036272" w:rsidRPr="002F7ECD" w:rsidRDefault="002F7ECD" w:rsidP="002F7ECD">
      <w:pPr>
        <w:pStyle w:val="a5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2F7ECD">
        <w:rPr>
          <w:rFonts w:ascii="Arial" w:hAnsi="Arial" w:cs="Arial"/>
          <w:b/>
          <w:bCs/>
          <w:kern w:val="2"/>
          <w:sz w:val="32"/>
          <w:szCs w:val="32"/>
        </w:rPr>
        <w:t>О внесении изменений в</w:t>
      </w:r>
      <w:r w:rsidR="006E1AFB" w:rsidRPr="002F7ECD">
        <w:rPr>
          <w:rFonts w:ascii="Arial" w:hAnsi="Arial" w:cs="Arial"/>
          <w:b/>
          <w:bCs/>
          <w:kern w:val="2"/>
          <w:sz w:val="32"/>
          <w:szCs w:val="32"/>
        </w:rPr>
        <w:t xml:space="preserve"> </w:t>
      </w:r>
      <w:r w:rsidR="006E1AFB" w:rsidRPr="002F7ECD">
        <w:rPr>
          <w:rFonts w:ascii="Arial" w:hAnsi="Arial" w:cs="Arial"/>
          <w:b/>
          <w:bCs/>
          <w:sz w:val="32"/>
          <w:szCs w:val="32"/>
        </w:rPr>
        <w:t xml:space="preserve">решение </w:t>
      </w:r>
      <w:r w:rsidRPr="002F7ECD">
        <w:rPr>
          <w:rFonts w:ascii="Arial" w:hAnsi="Arial" w:cs="Arial"/>
          <w:b/>
          <w:bCs/>
          <w:sz w:val="32"/>
          <w:szCs w:val="32"/>
        </w:rPr>
        <w:t>Кушнурского сельсовета о</w:t>
      </w:r>
      <w:r>
        <w:rPr>
          <w:rFonts w:ascii="Arial" w:hAnsi="Arial" w:cs="Arial"/>
          <w:b/>
          <w:bCs/>
          <w:sz w:val="32"/>
          <w:szCs w:val="32"/>
        </w:rPr>
        <w:t>т</w:t>
      </w:r>
      <w:r w:rsidRPr="002F7ECD">
        <w:rPr>
          <w:rFonts w:ascii="Arial" w:hAnsi="Arial" w:cs="Arial"/>
          <w:b/>
          <w:bCs/>
          <w:sz w:val="32"/>
          <w:szCs w:val="32"/>
        </w:rPr>
        <w:t xml:space="preserve"> 28.11.2016 г. № 23 «Об утверждении</w:t>
      </w:r>
    </w:p>
    <w:p w:rsidR="006E1AFB" w:rsidRPr="002F7ECD" w:rsidRDefault="006E1AFB" w:rsidP="006E1AFB">
      <w:pPr>
        <w:pStyle w:val="a5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2F7ECD">
        <w:rPr>
          <w:rFonts w:ascii="Arial" w:hAnsi="Arial" w:cs="Arial"/>
          <w:b/>
          <w:bCs/>
          <w:sz w:val="32"/>
          <w:szCs w:val="32"/>
        </w:rPr>
        <w:t xml:space="preserve">Положения о муниципальной службе </w:t>
      </w:r>
      <w:proofErr w:type="gramStart"/>
      <w:r w:rsidRPr="002F7ECD">
        <w:rPr>
          <w:rFonts w:ascii="Arial" w:hAnsi="Arial" w:cs="Arial"/>
          <w:b/>
          <w:bCs/>
          <w:sz w:val="32"/>
          <w:szCs w:val="32"/>
        </w:rPr>
        <w:t>в</w:t>
      </w:r>
      <w:proofErr w:type="gramEnd"/>
    </w:p>
    <w:p w:rsidR="006E1AFB" w:rsidRPr="002F7ECD" w:rsidRDefault="006E1AFB" w:rsidP="006E1AFB">
      <w:pPr>
        <w:pStyle w:val="a5"/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2F7ECD">
        <w:rPr>
          <w:rFonts w:ascii="Arial" w:hAnsi="Arial" w:cs="Arial"/>
          <w:b/>
          <w:bCs/>
          <w:sz w:val="32"/>
          <w:szCs w:val="32"/>
        </w:rPr>
        <w:t xml:space="preserve">в </w:t>
      </w:r>
      <w:proofErr w:type="spellStart"/>
      <w:r w:rsidR="002F7ECD" w:rsidRPr="002F7ECD">
        <w:rPr>
          <w:rFonts w:ascii="Arial" w:hAnsi="Arial" w:cs="Arial"/>
          <w:b/>
          <w:sz w:val="32"/>
          <w:szCs w:val="32"/>
        </w:rPr>
        <w:t>Кушнурском</w:t>
      </w:r>
      <w:proofErr w:type="spellEnd"/>
      <w:r w:rsidRPr="002F7ECD">
        <w:rPr>
          <w:rFonts w:ascii="Arial" w:hAnsi="Arial" w:cs="Arial"/>
          <w:b/>
          <w:sz w:val="32"/>
          <w:szCs w:val="32"/>
        </w:rPr>
        <w:t xml:space="preserve"> сельсовете</w:t>
      </w:r>
    </w:p>
    <w:p w:rsidR="006E1AFB" w:rsidRDefault="006E1AFB" w:rsidP="006E1AFB">
      <w:pPr>
        <w:pStyle w:val="a5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2F7ECD">
        <w:rPr>
          <w:rFonts w:ascii="Arial" w:hAnsi="Arial" w:cs="Arial"/>
          <w:b/>
          <w:bCs/>
          <w:sz w:val="32"/>
          <w:szCs w:val="32"/>
        </w:rPr>
        <w:t>Шарангско</w:t>
      </w:r>
      <w:r w:rsidR="00B05653">
        <w:rPr>
          <w:rFonts w:ascii="Arial" w:hAnsi="Arial" w:cs="Arial"/>
          <w:b/>
          <w:bCs/>
          <w:sz w:val="32"/>
          <w:szCs w:val="32"/>
        </w:rPr>
        <w:t>го</w:t>
      </w:r>
      <w:r w:rsidRPr="002F7ECD">
        <w:rPr>
          <w:rFonts w:ascii="Arial" w:hAnsi="Arial" w:cs="Arial"/>
          <w:b/>
          <w:bCs/>
          <w:sz w:val="32"/>
          <w:szCs w:val="32"/>
        </w:rPr>
        <w:t xml:space="preserve"> муниципально</w:t>
      </w:r>
      <w:r w:rsidR="00B05653">
        <w:rPr>
          <w:rFonts w:ascii="Arial" w:hAnsi="Arial" w:cs="Arial"/>
          <w:b/>
          <w:bCs/>
          <w:sz w:val="32"/>
          <w:szCs w:val="32"/>
        </w:rPr>
        <w:t>го</w:t>
      </w:r>
      <w:r w:rsidRPr="002F7ECD">
        <w:rPr>
          <w:rFonts w:ascii="Arial" w:hAnsi="Arial" w:cs="Arial"/>
          <w:b/>
          <w:bCs/>
          <w:sz w:val="32"/>
          <w:szCs w:val="32"/>
        </w:rPr>
        <w:t xml:space="preserve"> район</w:t>
      </w:r>
      <w:r w:rsidR="00B05653">
        <w:rPr>
          <w:rFonts w:ascii="Arial" w:hAnsi="Arial" w:cs="Arial"/>
          <w:b/>
          <w:bCs/>
          <w:sz w:val="32"/>
          <w:szCs w:val="32"/>
        </w:rPr>
        <w:t>а</w:t>
      </w:r>
      <w:r w:rsidRPr="002F7ECD">
        <w:rPr>
          <w:rFonts w:ascii="Arial" w:hAnsi="Arial" w:cs="Arial"/>
          <w:b/>
          <w:bCs/>
          <w:sz w:val="32"/>
          <w:szCs w:val="32"/>
        </w:rPr>
        <w:t>»</w:t>
      </w:r>
    </w:p>
    <w:p w:rsidR="008E1D84" w:rsidRPr="002F7ECD" w:rsidRDefault="008E1D84" w:rsidP="006E1AFB">
      <w:pPr>
        <w:pStyle w:val="a5"/>
        <w:spacing w:after="0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</w:p>
    <w:p w:rsidR="008E1D84" w:rsidRPr="008E426B" w:rsidRDefault="008E1D84" w:rsidP="008E1D84">
      <w:pPr>
        <w:spacing w:after="1"/>
        <w:ind w:firstLine="540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8E426B">
        <w:rPr>
          <w:rFonts w:ascii="Arial" w:hAnsi="Arial" w:cs="Arial"/>
          <w:bCs/>
          <w:sz w:val="24"/>
          <w:szCs w:val="24"/>
        </w:rPr>
        <w:t xml:space="preserve">В целях приведения в соответствие с </w:t>
      </w:r>
      <w:r w:rsidRPr="008E426B">
        <w:rPr>
          <w:rFonts w:ascii="Arial" w:hAnsi="Arial" w:cs="Arial"/>
          <w:color w:val="000000"/>
          <w:sz w:val="24"/>
          <w:szCs w:val="24"/>
        </w:rPr>
        <w:t xml:space="preserve">Законом Нижегородской области </w:t>
      </w:r>
      <w:proofErr w:type="gramStart"/>
      <w:r w:rsidRPr="008E426B">
        <w:rPr>
          <w:rFonts w:ascii="Arial" w:hAnsi="Arial" w:cs="Arial"/>
          <w:color w:val="000000"/>
          <w:sz w:val="24"/>
          <w:szCs w:val="24"/>
        </w:rPr>
        <w:t>от</w:t>
      </w:r>
      <w:proofErr w:type="gramEnd"/>
      <w:r w:rsidRPr="008E426B">
        <w:rPr>
          <w:rFonts w:ascii="Arial" w:hAnsi="Arial" w:cs="Arial"/>
          <w:color w:val="000000"/>
          <w:sz w:val="24"/>
          <w:szCs w:val="24"/>
        </w:rPr>
        <w:t xml:space="preserve"> 05.07.2017 N 73-</w:t>
      </w:r>
      <w:r w:rsidR="00606C39" w:rsidRPr="008E426B">
        <w:rPr>
          <w:rFonts w:ascii="Arial" w:hAnsi="Arial" w:cs="Arial"/>
          <w:color w:val="000000"/>
          <w:sz w:val="24"/>
          <w:szCs w:val="24"/>
        </w:rPr>
        <w:t>З «О внесении изменений в Закон</w:t>
      </w:r>
      <w:r w:rsidRPr="008E426B">
        <w:rPr>
          <w:rFonts w:ascii="Arial" w:hAnsi="Arial" w:cs="Arial"/>
          <w:color w:val="000000"/>
          <w:sz w:val="24"/>
          <w:szCs w:val="24"/>
        </w:rPr>
        <w:t xml:space="preserve"> Нижегородской области «О муниципальной с</w:t>
      </w:r>
      <w:r w:rsidR="00606C39" w:rsidRPr="008E426B">
        <w:rPr>
          <w:rFonts w:ascii="Arial" w:hAnsi="Arial" w:cs="Arial"/>
          <w:color w:val="000000"/>
          <w:sz w:val="24"/>
          <w:szCs w:val="24"/>
        </w:rPr>
        <w:t>лужбе в Нижегородской области»,</w:t>
      </w:r>
      <w:r w:rsidRPr="008E426B">
        <w:rPr>
          <w:rFonts w:ascii="Arial" w:hAnsi="Arial" w:cs="Arial"/>
          <w:color w:val="000000"/>
          <w:sz w:val="24"/>
          <w:szCs w:val="24"/>
        </w:rPr>
        <w:t xml:space="preserve"> </w:t>
      </w:r>
      <w:r w:rsidR="00606C39" w:rsidRPr="008E426B">
        <w:rPr>
          <w:rFonts w:ascii="Arial" w:hAnsi="Arial" w:cs="Arial"/>
          <w:bCs/>
          <w:color w:val="000000"/>
          <w:sz w:val="24"/>
          <w:szCs w:val="24"/>
        </w:rPr>
        <w:t>сельский Совет</w:t>
      </w:r>
      <w:r w:rsidRPr="008E426B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proofErr w:type="spellStart"/>
      <w:proofErr w:type="gramStart"/>
      <w:r w:rsidRPr="008E426B">
        <w:rPr>
          <w:rFonts w:ascii="Arial" w:hAnsi="Arial" w:cs="Arial"/>
          <w:bCs/>
          <w:color w:val="000000"/>
          <w:sz w:val="24"/>
          <w:szCs w:val="24"/>
        </w:rPr>
        <w:t>р</w:t>
      </w:r>
      <w:proofErr w:type="spellEnd"/>
      <w:proofErr w:type="gramEnd"/>
      <w:r w:rsidRPr="008E426B">
        <w:rPr>
          <w:rFonts w:ascii="Arial" w:hAnsi="Arial" w:cs="Arial"/>
          <w:bCs/>
          <w:color w:val="000000"/>
          <w:sz w:val="24"/>
          <w:szCs w:val="24"/>
        </w:rPr>
        <w:t xml:space="preserve"> е </w:t>
      </w:r>
      <w:proofErr w:type="spellStart"/>
      <w:r w:rsidRPr="008E426B">
        <w:rPr>
          <w:rFonts w:ascii="Arial" w:hAnsi="Arial" w:cs="Arial"/>
          <w:bCs/>
          <w:color w:val="000000"/>
          <w:sz w:val="24"/>
          <w:szCs w:val="24"/>
        </w:rPr>
        <w:t>ш</w:t>
      </w:r>
      <w:proofErr w:type="spellEnd"/>
      <w:r w:rsidRPr="008E426B">
        <w:rPr>
          <w:rFonts w:ascii="Arial" w:hAnsi="Arial" w:cs="Arial"/>
          <w:bCs/>
          <w:color w:val="000000"/>
          <w:sz w:val="24"/>
          <w:szCs w:val="24"/>
        </w:rPr>
        <w:t xml:space="preserve"> и л:</w:t>
      </w:r>
    </w:p>
    <w:p w:rsidR="008E1D84" w:rsidRPr="008E426B" w:rsidRDefault="00606C39" w:rsidP="008E426B">
      <w:pPr>
        <w:tabs>
          <w:tab w:val="left" w:pos="567"/>
        </w:tabs>
        <w:suppressAutoHyphens/>
        <w:autoSpaceDE w:val="0"/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8E426B">
        <w:rPr>
          <w:rFonts w:ascii="Arial" w:hAnsi="Arial" w:cs="Arial"/>
          <w:bCs/>
          <w:color w:val="000000"/>
          <w:sz w:val="24"/>
          <w:szCs w:val="24"/>
        </w:rPr>
        <w:t xml:space="preserve">        1.</w:t>
      </w:r>
      <w:r w:rsidR="008E1D84" w:rsidRPr="008E426B">
        <w:rPr>
          <w:rFonts w:ascii="Arial" w:hAnsi="Arial" w:cs="Arial"/>
          <w:bCs/>
          <w:color w:val="000000"/>
          <w:sz w:val="24"/>
          <w:szCs w:val="24"/>
        </w:rPr>
        <w:t xml:space="preserve">Внести в решение сельского Совета 28.11. .2016г № «Об утверждении Положения о муниципальной службе в </w:t>
      </w:r>
      <w:proofErr w:type="spellStart"/>
      <w:r w:rsidR="008E1D84" w:rsidRPr="008E426B">
        <w:rPr>
          <w:rFonts w:ascii="Arial" w:hAnsi="Arial" w:cs="Arial"/>
          <w:sz w:val="24"/>
          <w:szCs w:val="24"/>
        </w:rPr>
        <w:t>Кушнурском</w:t>
      </w:r>
      <w:proofErr w:type="spellEnd"/>
      <w:r w:rsidR="008E1D84" w:rsidRPr="008E426B">
        <w:rPr>
          <w:rFonts w:ascii="Arial" w:hAnsi="Arial" w:cs="Arial"/>
          <w:sz w:val="24"/>
          <w:szCs w:val="24"/>
        </w:rPr>
        <w:t xml:space="preserve"> сельсовете Шарангского муниципального  района</w:t>
      </w:r>
      <w:r w:rsidR="008E1D84" w:rsidRPr="008E426B">
        <w:rPr>
          <w:rFonts w:ascii="Arial" w:hAnsi="Arial" w:cs="Arial"/>
          <w:bCs/>
          <w:sz w:val="24"/>
          <w:szCs w:val="24"/>
        </w:rPr>
        <w:t>» (далее – решение) прилагаемые изменения.</w:t>
      </w:r>
    </w:p>
    <w:p w:rsidR="008E1D84" w:rsidRPr="008E426B" w:rsidRDefault="00606C39" w:rsidP="00606C39">
      <w:pPr>
        <w:tabs>
          <w:tab w:val="left" w:pos="567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 w:rsidRPr="008E426B">
        <w:rPr>
          <w:rFonts w:ascii="Arial" w:hAnsi="Arial" w:cs="Arial"/>
          <w:sz w:val="24"/>
          <w:szCs w:val="24"/>
        </w:rPr>
        <w:t xml:space="preserve">         2.Настоящее решение</w:t>
      </w:r>
      <w:r w:rsidR="008E1D84" w:rsidRPr="008E426B">
        <w:rPr>
          <w:rFonts w:ascii="Arial" w:hAnsi="Arial" w:cs="Arial"/>
          <w:sz w:val="24"/>
          <w:szCs w:val="24"/>
        </w:rPr>
        <w:t xml:space="preserve"> вступает в силу с 1 сентября 2017г.</w:t>
      </w:r>
    </w:p>
    <w:p w:rsidR="008E1D84" w:rsidRPr="008E426B" w:rsidRDefault="00606C39" w:rsidP="00606C39">
      <w:pPr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 w:rsidRPr="008E426B">
        <w:rPr>
          <w:rFonts w:ascii="Arial" w:hAnsi="Arial" w:cs="Arial"/>
          <w:color w:val="000000"/>
          <w:sz w:val="24"/>
          <w:szCs w:val="24"/>
          <w:lang w:bidi="ru-RU"/>
        </w:rPr>
        <w:t xml:space="preserve">         3.</w:t>
      </w:r>
      <w:r w:rsidR="008E1D84" w:rsidRPr="008E426B">
        <w:rPr>
          <w:rFonts w:ascii="Arial" w:hAnsi="Arial" w:cs="Arial"/>
          <w:color w:val="000000"/>
          <w:sz w:val="24"/>
          <w:szCs w:val="24"/>
          <w:lang w:bidi="ru-RU"/>
        </w:rPr>
        <w:t>Сохранить для муниципальных служащих, имеющих на день вступления в силу настоящего решения неиспользованные ежегодные оплачиваемые отпуска или части этих отпусков, право на их использование, а также право на выплату денежной компенсации за неиспользованные ежегодные оплачиваемые отпуска или части этих отпусков.</w:t>
      </w:r>
    </w:p>
    <w:p w:rsidR="008E1D84" w:rsidRPr="008E426B" w:rsidRDefault="00606C39" w:rsidP="00606C39">
      <w:pPr>
        <w:tabs>
          <w:tab w:val="left" w:pos="567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 w:rsidRPr="008E426B">
        <w:rPr>
          <w:rFonts w:ascii="Arial" w:hAnsi="Arial" w:cs="Arial"/>
          <w:color w:val="000000"/>
          <w:sz w:val="24"/>
          <w:szCs w:val="24"/>
          <w:lang w:bidi="ru-RU"/>
        </w:rPr>
        <w:t xml:space="preserve">         4.</w:t>
      </w:r>
      <w:r w:rsidR="008E1D84" w:rsidRPr="008E426B">
        <w:rPr>
          <w:rFonts w:ascii="Arial" w:hAnsi="Arial" w:cs="Arial"/>
          <w:color w:val="000000"/>
          <w:sz w:val="24"/>
          <w:szCs w:val="24"/>
          <w:lang w:bidi="ru-RU"/>
        </w:rPr>
        <w:t xml:space="preserve">Исчислять в соответствии с требованиями статьи 23 </w:t>
      </w:r>
      <w:r w:rsidR="008E1D84" w:rsidRPr="008E426B">
        <w:rPr>
          <w:rFonts w:ascii="Arial" w:hAnsi="Arial" w:cs="Arial"/>
          <w:bCs/>
          <w:sz w:val="24"/>
          <w:szCs w:val="24"/>
        </w:rPr>
        <w:t xml:space="preserve">Положения о муниципальной службе в </w:t>
      </w:r>
      <w:proofErr w:type="spellStart"/>
      <w:r w:rsidR="008E1D84" w:rsidRPr="008E426B">
        <w:rPr>
          <w:rFonts w:ascii="Arial" w:hAnsi="Arial" w:cs="Arial"/>
          <w:sz w:val="24"/>
          <w:szCs w:val="24"/>
        </w:rPr>
        <w:t>Кушнурском</w:t>
      </w:r>
      <w:proofErr w:type="spellEnd"/>
      <w:r w:rsidR="008E1D84" w:rsidRPr="008E426B">
        <w:rPr>
          <w:rFonts w:ascii="Arial" w:hAnsi="Arial" w:cs="Arial"/>
          <w:sz w:val="24"/>
          <w:szCs w:val="24"/>
        </w:rPr>
        <w:t xml:space="preserve"> сельсовете Шарангского муниципального района</w:t>
      </w:r>
      <w:r w:rsidR="008E1D84" w:rsidRPr="008E426B">
        <w:rPr>
          <w:rFonts w:ascii="Arial" w:hAnsi="Arial" w:cs="Arial"/>
          <w:bCs/>
          <w:sz w:val="24"/>
          <w:szCs w:val="24"/>
        </w:rPr>
        <w:t xml:space="preserve">, утвержденного решением </w:t>
      </w:r>
      <w:r w:rsidR="008E1D84" w:rsidRPr="008E426B">
        <w:rPr>
          <w:rFonts w:ascii="Arial" w:hAnsi="Arial" w:cs="Arial"/>
          <w:color w:val="000000"/>
          <w:sz w:val="24"/>
          <w:szCs w:val="24"/>
          <w:lang w:bidi="ru-RU"/>
        </w:rPr>
        <w:t>(в редакции настоящего решения) продолжительность ежегодных оплачиваемых отпусков, предоставляемых муниципальным служащим, замещающим должности муниципальной службы на день вступления в силу настоящего решения, начиная с их нового служебного года.</w:t>
      </w:r>
    </w:p>
    <w:p w:rsidR="008E1D84" w:rsidRPr="008E426B" w:rsidRDefault="008E1D84" w:rsidP="008E1D84">
      <w:pPr>
        <w:autoSpaceDE w:val="0"/>
        <w:ind w:left="1455"/>
        <w:jc w:val="both"/>
        <w:rPr>
          <w:rFonts w:ascii="Arial" w:hAnsi="Arial" w:cs="Arial"/>
          <w:bCs/>
          <w:sz w:val="24"/>
          <w:szCs w:val="24"/>
        </w:rPr>
      </w:pPr>
    </w:p>
    <w:p w:rsidR="008E1D84" w:rsidRPr="008E426B" w:rsidRDefault="008E1D84" w:rsidP="008E1D84">
      <w:pPr>
        <w:autoSpaceDE w:val="0"/>
        <w:ind w:firstLine="540"/>
        <w:jc w:val="both"/>
        <w:rPr>
          <w:rFonts w:ascii="Arial" w:hAnsi="Arial" w:cs="Arial"/>
          <w:bCs/>
          <w:sz w:val="24"/>
          <w:szCs w:val="24"/>
        </w:rPr>
      </w:pPr>
    </w:p>
    <w:p w:rsidR="008E1D84" w:rsidRDefault="008E1D84" w:rsidP="008E426B">
      <w:pPr>
        <w:autoSpaceDE w:val="0"/>
        <w:jc w:val="both"/>
        <w:rPr>
          <w:rFonts w:ascii="Arial" w:hAnsi="Arial" w:cs="Arial"/>
          <w:bCs/>
          <w:sz w:val="24"/>
          <w:szCs w:val="24"/>
        </w:rPr>
      </w:pPr>
      <w:r w:rsidRPr="008E426B">
        <w:rPr>
          <w:rFonts w:ascii="Arial" w:hAnsi="Arial" w:cs="Arial"/>
          <w:bCs/>
          <w:sz w:val="24"/>
          <w:szCs w:val="24"/>
        </w:rPr>
        <w:t xml:space="preserve">Глава местного самоуправления                                         </w:t>
      </w:r>
      <w:proofErr w:type="spellStart"/>
      <w:r w:rsidRPr="008E426B">
        <w:rPr>
          <w:rFonts w:ascii="Arial" w:hAnsi="Arial" w:cs="Arial"/>
          <w:bCs/>
          <w:sz w:val="24"/>
          <w:szCs w:val="24"/>
        </w:rPr>
        <w:t>Г.В.Падерова</w:t>
      </w:r>
      <w:proofErr w:type="spellEnd"/>
      <w:r w:rsidRPr="008E426B">
        <w:rPr>
          <w:rFonts w:ascii="Arial" w:hAnsi="Arial" w:cs="Arial"/>
          <w:bCs/>
          <w:sz w:val="24"/>
          <w:szCs w:val="24"/>
        </w:rPr>
        <w:t xml:space="preserve">  </w:t>
      </w:r>
    </w:p>
    <w:p w:rsidR="008E1D84" w:rsidRDefault="008E1D84" w:rsidP="008E426B">
      <w:pPr>
        <w:autoSpaceDE w:val="0"/>
        <w:rPr>
          <w:rFonts w:ascii="Arial" w:hAnsi="Arial" w:cs="Arial"/>
          <w:sz w:val="24"/>
          <w:szCs w:val="24"/>
        </w:rPr>
      </w:pPr>
    </w:p>
    <w:p w:rsidR="00392490" w:rsidRDefault="00392490" w:rsidP="008E426B">
      <w:pPr>
        <w:autoSpaceDE w:val="0"/>
        <w:rPr>
          <w:rFonts w:ascii="Arial" w:hAnsi="Arial" w:cs="Arial"/>
          <w:sz w:val="24"/>
          <w:szCs w:val="24"/>
        </w:rPr>
      </w:pPr>
    </w:p>
    <w:p w:rsidR="00392490" w:rsidRPr="008E426B" w:rsidRDefault="00392490" w:rsidP="008E426B">
      <w:pPr>
        <w:autoSpaceDE w:val="0"/>
        <w:rPr>
          <w:rFonts w:ascii="Arial" w:hAnsi="Arial" w:cs="Arial"/>
          <w:sz w:val="24"/>
          <w:szCs w:val="24"/>
        </w:rPr>
      </w:pPr>
    </w:p>
    <w:p w:rsidR="008E1D84" w:rsidRPr="008E426B" w:rsidRDefault="008E1D84" w:rsidP="008E1D84">
      <w:pPr>
        <w:pStyle w:val="a7"/>
        <w:jc w:val="right"/>
        <w:rPr>
          <w:rFonts w:ascii="Arial" w:hAnsi="Arial" w:cs="Arial"/>
          <w:b/>
          <w:sz w:val="32"/>
          <w:szCs w:val="32"/>
        </w:rPr>
      </w:pPr>
      <w:r w:rsidRPr="008E426B">
        <w:rPr>
          <w:rFonts w:ascii="Arial" w:hAnsi="Arial" w:cs="Arial"/>
          <w:b/>
          <w:sz w:val="32"/>
          <w:szCs w:val="32"/>
        </w:rPr>
        <w:lastRenderedPageBreak/>
        <w:t>Приложение</w:t>
      </w:r>
    </w:p>
    <w:p w:rsidR="008E1D84" w:rsidRPr="008E426B" w:rsidRDefault="008E1D84" w:rsidP="008E1D84">
      <w:pPr>
        <w:pStyle w:val="a7"/>
        <w:jc w:val="right"/>
        <w:rPr>
          <w:rFonts w:ascii="Arial" w:hAnsi="Arial" w:cs="Arial"/>
          <w:sz w:val="24"/>
          <w:szCs w:val="24"/>
        </w:rPr>
      </w:pPr>
      <w:r w:rsidRPr="008E426B">
        <w:rPr>
          <w:rFonts w:ascii="Arial" w:hAnsi="Arial" w:cs="Arial"/>
          <w:sz w:val="24"/>
          <w:szCs w:val="24"/>
        </w:rPr>
        <w:t>к решению сельского Совета</w:t>
      </w:r>
    </w:p>
    <w:p w:rsidR="008E1D84" w:rsidRPr="008E426B" w:rsidRDefault="00606C39" w:rsidP="008E1D84">
      <w:pPr>
        <w:pStyle w:val="a7"/>
        <w:jc w:val="right"/>
        <w:rPr>
          <w:rFonts w:ascii="Arial" w:hAnsi="Arial" w:cs="Arial"/>
          <w:sz w:val="24"/>
          <w:szCs w:val="24"/>
        </w:rPr>
      </w:pPr>
      <w:r w:rsidRPr="008E426B">
        <w:rPr>
          <w:rFonts w:ascii="Arial" w:hAnsi="Arial" w:cs="Arial"/>
          <w:sz w:val="24"/>
          <w:szCs w:val="24"/>
        </w:rPr>
        <w:t>от 24.</w:t>
      </w:r>
      <w:r w:rsidR="008E1D84" w:rsidRPr="008E426B">
        <w:rPr>
          <w:rFonts w:ascii="Arial" w:hAnsi="Arial" w:cs="Arial"/>
          <w:sz w:val="24"/>
          <w:szCs w:val="24"/>
        </w:rPr>
        <w:t>07.2017г №</w:t>
      </w:r>
      <w:r w:rsidRPr="008E426B">
        <w:rPr>
          <w:rFonts w:ascii="Arial" w:hAnsi="Arial" w:cs="Arial"/>
          <w:sz w:val="24"/>
          <w:szCs w:val="24"/>
        </w:rPr>
        <w:t>16</w:t>
      </w:r>
    </w:p>
    <w:p w:rsidR="008E1D84" w:rsidRPr="008E426B" w:rsidRDefault="008E1D84" w:rsidP="008E1D84">
      <w:pPr>
        <w:autoSpaceDE w:val="0"/>
        <w:ind w:firstLine="540"/>
        <w:jc w:val="right"/>
        <w:rPr>
          <w:rFonts w:ascii="Arial" w:hAnsi="Arial" w:cs="Arial"/>
          <w:sz w:val="24"/>
          <w:szCs w:val="24"/>
        </w:rPr>
      </w:pPr>
    </w:p>
    <w:p w:rsidR="008E1D84" w:rsidRPr="008E426B" w:rsidRDefault="008E1D84" w:rsidP="00606C39">
      <w:pPr>
        <w:pStyle w:val="a7"/>
        <w:jc w:val="center"/>
        <w:rPr>
          <w:rFonts w:ascii="Arial" w:hAnsi="Arial" w:cs="Arial"/>
          <w:b/>
          <w:sz w:val="32"/>
          <w:szCs w:val="32"/>
        </w:rPr>
      </w:pPr>
      <w:r w:rsidRPr="008E426B">
        <w:rPr>
          <w:rFonts w:ascii="Arial" w:hAnsi="Arial" w:cs="Arial"/>
          <w:b/>
          <w:sz w:val="32"/>
          <w:szCs w:val="32"/>
        </w:rPr>
        <w:t>Изменения</w:t>
      </w:r>
    </w:p>
    <w:p w:rsidR="008E1D84" w:rsidRPr="008E426B" w:rsidRDefault="008E1D84" w:rsidP="00606C39">
      <w:pPr>
        <w:pStyle w:val="a7"/>
        <w:jc w:val="center"/>
        <w:rPr>
          <w:rFonts w:ascii="Arial" w:hAnsi="Arial" w:cs="Arial"/>
          <w:b/>
          <w:sz w:val="32"/>
          <w:szCs w:val="32"/>
        </w:rPr>
      </w:pPr>
      <w:r w:rsidRPr="008E426B">
        <w:rPr>
          <w:rFonts w:ascii="Arial" w:hAnsi="Arial" w:cs="Arial"/>
          <w:b/>
          <w:sz w:val="32"/>
          <w:szCs w:val="32"/>
        </w:rPr>
        <w:t>в решение сел</w:t>
      </w:r>
      <w:r w:rsidR="008E426B">
        <w:rPr>
          <w:rFonts w:ascii="Arial" w:hAnsi="Arial" w:cs="Arial"/>
          <w:b/>
          <w:sz w:val="32"/>
          <w:szCs w:val="32"/>
        </w:rPr>
        <w:t xml:space="preserve">ьского Совета от 28.11.2016г № </w:t>
      </w:r>
      <w:r w:rsidR="00392490">
        <w:rPr>
          <w:rFonts w:ascii="Arial" w:hAnsi="Arial" w:cs="Arial"/>
          <w:b/>
          <w:sz w:val="32"/>
          <w:szCs w:val="32"/>
        </w:rPr>
        <w:t>23</w:t>
      </w:r>
      <w:r w:rsidRPr="008E426B">
        <w:rPr>
          <w:rFonts w:ascii="Arial" w:hAnsi="Arial" w:cs="Arial"/>
          <w:b/>
          <w:sz w:val="32"/>
          <w:szCs w:val="32"/>
        </w:rPr>
        <w:t xml:space="preserve">«Об утверждении Положения о муниципальной службе в </w:t>
      </w:r>
      <w:proofErr w:type="spellStart"/>
      <w:r w:rsidRPr="008E426B">
        <w:rPr>
          <w:rFonts w:ascii="Arial" w:hAnsi="Arial" w:cs="Arial"/>
          <w:b/>
          <w:sz w:val="32"/>
          <w:szCs w:val="32"/>
        </w:rPr>
        <w:t>Кушнурском</w:t>
      </w:r>
      <w:proofErr w:type="spellEnd"/>
      <w:r w:rsidRPr="008E426B">
        <w:rPr>
          <w:rFonts w:ascii="Arial" w:hAnsi="Arial" w:cs="Arial"/>
          <w:b/>
          <w:sz w:val="32"/>
          <w:szCs w:val="32"/>
        </w:rPr>
        <w:t xml:space="preserve"> сельсовете Шаранг</w:t>
      </w:r>
      <w:r w:rsidR="00606C39" w:rsidRPr="008E426B">
        <w:rPr>
          <w:rFonts w:ascii="Arial" w:hAnsi="Arial" w:cs="Arial"/>
          <w:b/>
          <w:sz w:val="32"/>
          <w:szCs w:val="32"/>
        </w:rPr>
        <w:t>ского муниципального</w:t>
      </w:r>
      <w:r w:rsidRPr="008E426B">
        <w:rPr>
          <w:rFonts w:ascii="Arial" w:hAnsi="Arial" w:cs="Arial"/>
          <w:b/>
          <w:sz w:val="32"/>
          <w:szCs w:val="32"/>
        </w:rPr>
        <w:t xml:space="preserve"> района» (далее – решение)</w:t>
      </w:r>
    </w:p>
    <w:p w:rsidR="008E1D84" w:rsidRPr="008E426B" w:rsidRDefault="008E1D84" w:rsidP="008E1D84">
      <w:pPr>
        <w:autoSpaceDE w:val="0"/>
        <w:ind w:firstLine="540"/>
        <w:jc w:val="right"/>
        <w:rPr>
          <w:rFonts w:ascii="Arial" w:hAnsi="Arial" w:cs="Arial"/>
          <w:sz w:val="24"/>
          <w:szCs w:val="24"/>
        </w:rPr>
      </w:pPr>
    </w:p>
    <w:p w:rsidR="008E1D84" w:rsidRPr="008E426B" w:rsidRDefault="008E1D84" w:rsidP="008E1D84">
      <w:pPr>
        <w:autoSpaceDE w:val="0"/>
        <w:spacing w:after="240"/>
        <w:ind w:firstLine="567"/>
        <w:jc w:val="both"/>
        <w:rPr>
          <w:rFonts w:ascii="Arial" w:hAnsi="Arial" w:cs="Arial"/>
          <w:bCs/>
          <w:sz w:val="24"/>
          <w:szCs w:val="24"/>
        </w:rPr>
      </w:pPr>
      <w:r w:rsidRPr="008E426B">
        <w:rPr>
          <w:rFonts w:ascii="Arial" w:hAnsi="Arial" w:cs="Arial"/>
          <w:sz w:val="24"/>
          <w:szCs w:val="24"/>
        </w:rPr>
        <w:t xml:space="preserve">1. В Положении </w:t>
      </w:r>
      <w:r w:rsidRPr="008E426B">
        <w:rPr>
          <w:rFonts w:ascii="Arial" w:hAnsi="Arial" w:cs="Arial"/>
          <w:bCs/>
          <w:sz w:val="24"/>
          <w:szCs w:val="24"/>
        </w:rPr>
        <w:t xml:space="preserve">о муниципальной службе в </w:t>
      </w:r>
      <w:proofErr w:type="spellStart"/>
      <w:r w:rsidR="00606C39" w:rsidRPr="008E426B">
        <w:rPr>
          <w:rFonts w:ascii="Arial" w:hAnsi="Arial" w:cs="Arial"/>
          <w:sz w:val="24"/>
          <w:szCs w:val="24"/>
        </w:rPr>
        <w:t>Кушнурском</w:t>
      </w:r>
      <w:proofErr w:type="spellEnd"/>
      <w:r w:rsidR="00606C39" w:rsidRPr="008E426B">
        <w:rPr>
          <w:rFonts w:ascii="Arial" w:hAnsi="Arial" w:cs="Arial"/>
          <w:sz w:val="24"/>
          <w:szCs w:val="24"/>
        </w:rPr>
        <w:t xml:space="preserve"> сельсовете Шарангского муниципального</w:t>
      </w:r>
      <w:r w:rsidRPr="008E426B">
        <w:rPr>
          <w:rFonts w:ascii="Arial" w:hAnsi="Arial" w:cs="Arial"/>
          <w:sz w:val="24"/>
          <w:szCs w:val="24"/>
        </w:rPr>
        <w:t xml:space="preserve"> района</w:t>
      </w:r>
      <w:r w:rsidRPr="008E426B">
        <w:rPr>
          <w:rFonts w:ascii="Arial" w:hAnsi="Arial" w:cs="Arial"/>
          <w:bCs/>
          <w:sz w:val="24"/>
          <w:szCs w:val="24"/>
        </w:rPr>
        <w:t>, утвержденном решением:</w:t>
      </w:r>
    </w:p>
    <w:p w:rsidR="008E1D84" w:rsidRPr="008E426B" w:rsidRDefault="00214EE1" w:rsidP="00214EE1">
      <w:pPr>
        <w:pStyle w:val="ConsPlusNormal"/>
        <w:ind w:firstLine="0"/>
        <w:jc w:val="both"/>
        <w:rPr>
          <w:sz w:val="24"/>
          <w:szCs w:val="24"/>
        </w:rPr>
      </w:pPr>
      <w:r w:rsidRPr="008E426B">
        <w:rPr>
          <w:sz w:val="24"/>
          <w:szCs w:val="24"/>
        </w:rPr>
        <w:t xml:space="preserve">           1).</w:t>
      </w:r>
      <w:r w:rsidR="008E1D84" w:rsidRPr="008E426B">
        <w:rPr>
          <w:sz w:val="24"/>
          <w:szCs w:val="24"/>
        </w:rPr>
        <w:t>В статье 5:</w:t>
      </w:r>
    </w:p>
    <w:p w:rsidR="008E1D84" w:rsidRPr="008E426B" w:rsidRDefault="00606C39" w:rsidP="008E1D84">
      <w:pPr>
        <w:pStyle w:val="20"/>
        <w:shd w:val="clear" w:color="auto" w:fill="auto"/>
        <w:tabs>
          <w:tab w:val="left" w:pos="1086"/>
        </w:tabs>
        <w:spacing w:before="0" w:after="0" w:line="326" w:lineRule="exact"/>
        <w:ind w:firstLine="780"/>
        <w:jc w:val="both"/>
        <w:rPr>
          <w:rFonts w:ascii="Arial" w:hAnsi="Arial" w:cs="Arial"/>
          <w:sz w:val="24"/>
          <w:szCs w:val="24"/>
        </w:rPr>
      </w:pPr>
      <w:r w:rsidRPr="008E426B">
        <w:rPr>
          <w:rFonts w:ascii="Arial" w:hAnsi="Arial" w:cs="Arial"/>
          <w:color w:val="000000"/>
          <w:sz w:val="24"/>
          <w:szCs w:val="24"/>
          <w:lang w:bidi="ru-RU"/>
        </w:rPr>
        <w:t>а)</w:t>
      </w:r>
      <w:r w:rsidRPr="008E426B">
        <w:rPr>
          <w:rFonts w:ascii="Arial" w:hAnsi="Arial" w:cs="Arial"/>
          <w:color w:val="000000"/>
          <w:sz w:val="24"/>
          <w:szCs w:val="24"/>
          <w:lang w:bidi="ru-RU"/>
        </w:rPr>
        <w:tab/>
        <w:t>в пункте 1</w:t>
      </w:r>
      <w:r w:rsidR="008E1D84" w:rsidRPr="008E426B">
        <w:rPr>
          <w:rFonts w:ascii="Arial" w:hAnsi="Arial" w:cs="Arial"/>
          <w:color w:val="000000"/>
          <w:sz w:val="24"/>
          <w:szCs w:val="24"/>
          <w:lang w:bidi="ru-RU"/>
        </w:rPr>
        <w:t xml:space="preserve"> части 6 слова «(государственной службы)» исключить;</w:t>
      </w:r>
    </w:p>
    <w:p w:rsidR="008E1D84" w:rsidRPr="008E426B" w:rsidRDefault="008E1D84" w:rsidP="008E1D84">
      <w:pPr>
        <w:pStyle w:val="20"/>
        <w:shd w:val="clear" w:color="auto" w:fill="auto"/>
        <w:tabs>
          <w:tab w:val="left" w:pos="1155"/>
        </w:tabs>
        <w:spacing w:before="0" w:after="0" w:line="326" w:lineRule="exact"/>
        <w:ind w:firstLine="780"/>
        <w:jc w:val="both"/>
        <w:rPr>
          <w:rFonts w:ascii="Arial" w:hAnsi="Arial" w:cs="Arial"/>
          <w:sz w:val="24"/>
          <w:szCs w:val="24"/>
        </w:rPr>
      </w:pPr>
      <w:r w:rsidRPr="008E426B">
        <w:rPr>
          <w:rFonts w:ascii="Arial" w:hAnsi="Arial" w:cs="Arial"/>
          <w:color w:val="000000"/>
          <w:sz w:val="24"/>
          <w:szCs w:val="24"/>
          <w:lang w:bidi="ru-RU"/>
        </w:rPr>
        <w:t>б)</w:t>
      </w:r>
      <w:r w:rsidRPr="008E426B">
        <w:rPr>
          <w:rFonts w:ascii="Arial" w:hAnsi="Arial" w:cs="Arial"/>
          <w:color w:val="000000"/>
          <w:sz w:val="24"/>
          <w:szCs w:val="24"/>
          <w:lang w:bidi="ru-RU"/>
        </w:rPr>
        <w:tab/>
        <w:t>дополнить частями 8 и 9 следующего содержания:</w:t>
      </w:r>
    </w:p>
    <w:p w:rsidR="008E1D84" w:rsidRPr="008E426B" w:rsidRDefault="008E1D84" w:rsidP="008E1D84">
      <w:pPr>
        <w:pStyle w:val="20"/>
        <w:shd w:val="clear" w:color="auto" w:fill="auto"/>
        <w:spacing w:before="0" w:after="0" w:line="326" w:lineRule="exact"/>
        <w:ind w:firstLine="780"/>
        <w:jc w:val="both"/>
        <w:rPr>
          <w:rFonts w:ascii="Arial" w:hAnsi="Arial" w:cs="Arial"/>
          <w:sz w:val="24"/>
          <w:szCs w:val="24"/>
        </w:rPr>
      </w:pPr>
      <w:r w:rsidRPr="008E426B">
        <w:rPr>
          <w:rFonts w:ascii="Arial" w:hAnsi="Arial" w:cs="Arial"/>
          <w:color w:val="000000"/>
          <w:sz w:val="24"/>
          <w:szCs w:val="24"/>
          <w:lang w:bidi="ru-RU"/>
        </w:rPr>
        <w:t>«8. В случае</w:t>
      </w:r>
      <w:proofErr w:type="gramStart"/>
      <w:r w:rsidRPr="008E426B">
        <w:rPr>
          <w:rFonts w:ascii="Arial" w:hAnsi="Arial" w:cs="Arial"/>
          <w:color w:val="000000"/>
          <w:sz w:val="24"/>
          <w:szCs w:val="24"/>
          <w:lang w:bidi="ru-RU"/>
        </w:rPr>
        <w:t>,</w:t>
      </w:r>
      <w:proofErr w:type="gramEnd"/>
      <w:r w:rsidRPr="008E426B">
        <w:rPr>
          <w:rFonts w:ascii="Arial" w:hAnsi="Arial" w:cs="Arial"/>
          <w:color w:val="000000"/>
          <w:sz w:val="24"/>
          <w:szCs w:val="24"/>
          <w:lang w:bidi="ru-RU"/>
        </w:rPr>
        <w:t xml:space="preserve"> если должностной инструкцией муниципального служащего предусмотрены квалификационные требования к специальности, направлению подготовки, которые необходимы для замещения должности муниципальной службы, то при исчислении стажа работы по специальности, направлению подготовки в указанный стаж включаются периоды работы по этой специальности, этому направлению подготовки после получения гражданином (муниципальным служащим) документа об образовании и (или) о квалификации по указанным специальности, направлению подготовки.</w:t>
      </w:r>
    </w:p>
    <w:p w:rsidR="008E1D84" w:rsidRPr="008E426B" w:rsidRDefault="008E1D84" w:rsidP="008E1D84">
      <w:pPr>
        <w:pStyle w:val="20"/>
        <w:shd w:val="clear" w:color="auto" w:fill="auto"/>
        <w:spacing w:before="0"/>
        <w:ind w:firstLine="709"/>
        <w:jc w:val="both"/>
        <w:rPr>
          <w:rFonts w:ascii="Arial" w:hAnsi="Arial" w:cs="Arial"/>
          <w:sz w:val="24"/>
          <w:szCs w:val="24"/>
        </w:rPr>
      </w:pPr>
      <w:r w:rsidRPr="008E426B">
        <w:rPr>
          <w:rFonts w:ascii="Arial" w:hAnsi="Arial" w:cs="Arial"/>
          <w:color w:val="000000"/>
          <w:sz w:val="24"/>
          <w:szCs w:val="24"/>
          <w:lang w:bidi="ru-RU"/>
        </w:rPr>
        <w:t xml:space="preserve">9. </w:t>
      </w:r>
      <w:proofErr w:type="gramStart"/>
      <w:r w:rsidRPr="008E426B">
        <w:rPr>
          <w:rFonts w:ascii="Arial" w:hAnsi="Arial" w:cs="Arial"/>
          <w:color w:val="000000"/>
          <w:sz w:val="24"/>
          <w:szCs w:val="24"/>
          <w:lang w:bidi="ru-RU"/>
        </w:rPr>
        <w:t>В случае, если должностной инструкцией муниципального служащего не предусмотрены квалификационные требования к специальности, направлению подготовки, то при исчислении стажа работы по специальности, направлению подготовки в указанный стаж включаются периоды работы гражданина (муниципального служащего), при выполнении которой получены знания и умения, необходимые для исполнения должностных обязанностей по должности муниципальной службы, после получения им документа о профессиональном образовании того уровня, который соответствует</w:t>
      </w:r>
      <w:proofErr w:type="gramEnd"/>
      <w:r w:rsidRPr="008E426B">
        <w:rPr>
          <w:rFonts w:ascii="Arial" w:hAnsi="Arial" w:cs="Arial"/>
          <w:color w:val="000000"/>
          <w:sz w:val="24"/>
          <w:szCs w:val="24"/>
          <w:lang w:bidi="ru-RU"/>
        </w:rPr>
        <w:t xml:space="preserve"> квалификационным требованиям для замещения должности муниципальной службы</w:t>
      </w:r>
      <w:proofErr w:type="gramStart"/>
      <w:r w:rsidRPr="008E426B">
        <w:rPr>
          <w:rFonts w:ascii="Arial" w:hAnsi="Arial" w:cs="Arial"/>
          <w:color w:val="000000"/>
          <w:sz w:val="24"/>
          <w:szCs w:val="24"/>
          <w:lang w:bidi="ru-RU"/>
        </w:rPr>
        <w:t>.»;</w:t>
      </w:r>
      <w:proofErr w:type="gramEnd"/>
    </w:p>
    <w:p w:rsidR="008E1D84" w:rsidRPr="008E426B" w:rsidRDefault="008E1D84" w:rsidP="008E1D84">
      <w:pPr>
        <w:pStyle w:val="20"/>
        <w:shd w:val="clear" w:color="auto" w:fill="auto"/>
        <w:tabs>
          <w:tab w:val="left" w:pos="1305"/>
        </w:tabs>
        <w:spacing w:before="0" w:after="0"/>
        <w:ind w:left="140" w:firstLine="780"/>
        <w:jc w:val="both"/>
        <w:rPr>
          <w:rFonts w:ascii="Arial" w:hAnsi="Arial" w:cs="Arial"/>
          <w:sz w:val="24"/>
          <w:szCs w:val="24"/>
        </w:rPr>
      </w:pPr>
      <w:r w:rsidRPr="008E426B">
        <w:rPr>
          <w:rFonts w:ascii="Arial" w:hAnsi="Arial" w:cs="Arial"/>
          <w:color w:val="000000"/>
          <w:sz w:val="24"/>
          <w:szCs w:val="24"/>
          <w:lang w:bidi="ru-RU"/>
        </w:rPr>
        <w:t>.</w:t>
      </w:r>
    </w:p>
    <w:p w:rsidR="008E1D84" w:rsidRPr="008E426B" w:rsidRDefault="008E1D84" w:rsidP="008E1D84">
      <w:pPr>
        <w:pStyle w:val="20"/>
        <w:shd w:val="clear" w:color="auto" w:fill="auto"/>
        <w:tabs>
          <w:tab w:val="left" w:pos="1305"/>
        </w:tabs>
        <w:spacing w:before="0" w:after="0"/>
        <w:ind w:left="140" w:firstLine="780"/>
        <w:jc w:val="both"/>
        <w:rPr>
          <w:rFonts w:ascii="Arial" w:hAnsi="Arial" w:cs="Arial"/>
          <w:sz w:val="24"/>
          <w:szCs w:val="24"/>
        </w:rPr>
      </w:pPr>
    </w:p>
    <w:p w:rsidR="005904A8" w:rsidRPr="008E426B" w:rsidRDefault="005904A8">
      <w:pPr>
        <w:rPr>
          <w:rFonts w:ascii="Arial" w:hAnsi="Arial" w:cs="Arial"/>
          <w:b/>
          <w:sz w:val="24"/>
          <w:szCs w:val="24"/>
        </w:rPr>
      </w:pPr>
    </w:p>
    <w:p w:rsidR="007228D6" w:rsidRPr="008E426B" w:rsidRDefault="007228D6">
      <w:pPr>
        <w:rPr>
          <w:rFonts w:ascii="Arial" w:hAnsi="Arial" w:cs="Arial"/>
          <w:b/>
          <w:sz w:val="24"/>
          <w:szCs w:val="24"/>
        </w:rPr>
      </w:pPr>
      <w:r w:rsidRPr="008E426B">
        <w:rPr>
          <w:rFonts w:ascii="Arial" w:hAnsi="Arial" w:cs="Arial"/>
          <w:sz w:val="24"/>
          <w:szCs w:val="24"/>
        </w:rPr>
        <w:t xml:space="preserve">Глава местного самоуправления                               </w:t>
      </w:r>
      <w:proofErr w:type="spellStart"/>
      <w:r w:rsidRPr="008E426B">
        <w:rPr>
          <w:rFonts w:ascii="Arial" w:hAnsi="Arial" w:cs="Arial"/>
          <w:sz w:val="24"/>
          <w:szCs w:val="24"/>
        </w:rPr>
        <w:t>Г.В.Падерова</w:t>
      </w:r>
      <w:proofErr w:type="spellEnd"/>
    </w:p>
    <w:sectPr w:rsidR="007228D6" w:rsidRPr="008E426B" w:rsidSect="008C5B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90625B"/>
    <w:multiLevelType w:val="multilevel"/>
    <w:tmpl w:val="4B6CFEC0"/>
    <w:lvl w:ilvl="0">
      <w:start w:val="2"/>
      <w:numFmt w:val="decimal"/>
      <w:lvlText w:val="%1)"/>
      <w:lvlJc w:val="left"/>
      <w:pPr>
        <w:ind w:left="568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7ECB1772"/>
    <w:multiLevelType w:val="hybridMultilevel"/>
    <w:tmpl w:val="BF328554"/>
    <w:lvl w:ilvl="0" w:tplc="0E8A3F52">
      <w:start w:val="1"/>
      <w:numFmt w:val="decimal"/>
      <w:lvlText w:val="%1."/>
      <w:lvlJc w:val="left"/>
      <w:pPr>
        <w:ind w:left="1455" w:hanging="915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827685"/>
    <w:rsid w:val="00036272"/>
    <w:rsid w:val="00214EE1"/>
    <w:rsid w:val="002F7ECD"/>
    <w:rsid w:val="00392490"/>
    <w:rsid w:val="00454CDC"/>
    <w:rsid w:val="005904A8"/>
    <w:rsid w:val="00606C39"/>
    <w:rsid w:val="00696DEF"/>
    <w:rsid w:val="006E1AFB"/>
    <w:rsid w:val="007228D6"/>
    <w:rsid w:val="007B620A"/>
    <w:rsid w:val="008046B3"/>
    <w:rsid w:val="00827685"/>
    <w:rsid w:val="008C5B23"/>
    <w:rsid w:val="008E1D84"/>
    <w:rsid w:val="008E426B"/>
    <w:rsid w:val="00A16885"/>
    <w:rsid w:val="00B02814"/>
    <w:rsid w:val="00B05653"/>
    <w:rsid w:val="00BF14B6"/>
    <w:rsid w:val="00D107A9"/>
    <w:rsid w:val="00D41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B23"/>
  </w:style>
  <w:style w:type="paragraph" w:styleId="1">
    <w:name w:val="heading 1"/>
    <w:basedOn w:val="a"/>
    <w:next w:val="a"/>
    <w:link w:val="10"/>
    <w:qFormat/>
    <w:rsid w:val="00827685"/>
    <w:pPr>
      <w:keepNext/>
      <w:suppressAutoHyphens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27685"/>
    <w:rPr>
      <w:rFonts w:ascii="Times New Roman" w:eastAsia="Times New Roman" w:hAnsi="Times New Roman" w:cs="Times New Roman"/>
      <w:b/>
      <w:kern w:val="2"/>
      <w:sz w:val="32"/>
      <w:szCs w:val="24"/>
      <w:lang w:eastAsia="ar-SA"/>
    </w:rPr>
  </w:style>
  <w:style w:type="paragraph" w:styleId="a3">
    <w:name w:val="Balloon Text"/>
    <w:basedOn w:val="a"/>
    <w:link w:val="a4"/>
    <w:uiPriority w:val="99"/>
    <w:semiHidden/>
    <w:unhideWhenUsed/>
    <w:rsid w:val="00827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7685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semiHidden/>
    <w:unhideWhenUsed/>
    <w:rsid w:val="006E1AFB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6">
    <w:name w:val="Основной текст Знак"/>
    <w:basedOn w:val="a0"/>
    <w:link w:val="a5"/>
    <w:semiHidden/>
    <w:rsid w:val="006E1AF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8E1D84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character" w:customStyle="1" w:styleId="2">
    <w:name w:val="Основной текст (2)_"/>
    <w:basedOn w:val="a0"/>
    <w:link w:val="20"/>
    <w:locked/>
    <w:rsid w:val="008E1D84"/>
    <w:rPr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E1D84"/>
    <w:pPr>
      <w:widowControl w:val="0"/>
      <w:shd w:val="clear" w:color="auto" w:fill="FFFFFF"/>
      <w:spacing w:before="300" w:after="420" w:line="0" w:lineRule="atLeast"/>
      <w:jc w:val="right"/>
    </w:pPr>
    <w:rPr>
      <w:sz w:val="28"/>
      <w:szCs w:val="28"/>
    </w:rPr>
  </w:style>
  <w:style w:type="paragraph" w:styleId="a7">
    <w:name w:val="No Spacing"/>
    <w:uiPriority w:val="1"/>
    <w:qFormat/>
    <w:rsid w:val="008E1D8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90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516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21</cp:revision>
  <cp:lastPrinted>2017-08-01T07:19:00Z</cp:lastPrinted>
  <dcterms:created xsi:type="dcterms:W3CDTF">2017-07-24T13:42:00Z</dcterms:created>
  <dcterms:modified xsi:type="dcterms:W3CDTF">2017-08-01T07:47:00Z</dcterms:modified>
</cp:coreProperties>
</file>